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3C" w:rsidRDefault="00E2643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346BA2" wp14:editId="1811DD60">
            <wp:simplePos x="0" y="0"/>
            <wp:positionH relativeFrom="column">
              <wp:posOffset>-583565</wp:posOffset>
            </wp:positionH>
            <wp:positionV relativeFrom="paragraph">
              <wp:posOffset>-142240</wp:posOffset>
            </wp:positionV>
            <wp:extent cx="10026650" cy="6432550"/>
            <wp:effectExtent l="0" t="0" r="0" b="6350"/>
            <wp:wrapTight wrapText="bothSides">
              <wp:wrapPolygon edited="0">
                <wp:start x="0" y="0"/>
                <wp:lineTo x="0" y="21557"/>
                <wp:lineTo x="21545" y="21557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" r="1857"/>
                    <a:stretch/>
                  </pic:blipFill>
                  <pic:spPr bwMode="auto">
                    <a:xfrm>
                      <a:off x="0" y="0"/>
                      <a:ext cx="10026650" cy="643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2643C" w:rsidRDefault="00E2643C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86FE5C9" wp14:editId="77CF4FC5">
            <wp:simplePos x="0" y="0"/>
            <wp:positionH relativeFrom="column">
              <wp:posOffset>-583565</wp:posOffset>
            </wp:positionH>
            <wp:positionV relativeFrom="paragraph">
              <wp:posOffset>-593090</wp:posOffset>
            </wp:positionV>
            <wp:extent cx="10105390" cy="6976745"/>
            <wp:effectExtent l="0" t="0" r="0" b="0"/>
            <wp:wrapTight wrapText="bothSides">
              <wp:wrapPolygon edited="0">
                <wp:start x="0" y="0"/>
                <wp:lineTo x="0" y="21527"/>
                <wp:lineTo x="21540" y="21527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5390" cy="697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FD" w:rsidRDefault="00E2643C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59E1D42A" wp14:editId="479544F8">
            <wp:simplePos x="0" y="0"/>
            <wp:positionH relativeFrom="column">
              <wp:posOffset>-252730</wp:posOffset>
            </wp:positionH>
            <wp:positionV relativeFrom="paragraph">
              <wp:posOffset>1292225</wp:posOffset>
            </wp:positionV>
            <wp:extent cx="9411970" cy="2529840"/>
            <wp:effectExtent l="0" t="0" r="0" b="3810"/>
            <wp:wrapTight wrapText="bothSides">
              <wp:wrapPolygon edited="0">
                <wp:start x="0" y="0"/>
                <wp:lineTo x="0" y="21470"/>
                <wp:lineTo x="21553" y="21470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197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642FD" w:rsidSect="00E264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3C"/>
    <w:rsid w:val="000642FD"/>
    <w:rsid w:val="00E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2020-11-15T10:12:00Z</dcterms:created>
  <dcterms:modified xsi:type="dcterms:W3CDTF">2020-11-15T10:20:00Z</dcterms:modified>
</cp:coreProperties>
</file>